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857C2" w14:textId="353BF3AB" w:rsidR="00384CD2" w:rsidRDefault="00384CD2" w:rsidP="00274BE0">
      <w:pPr>
        <w:spacing w:after="90" w:line="240" w:lineRule="auto"/>
        <w:ind w:left="60" w:right="60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78762A" wp14:editId="4A2FB90F">
            <wp:extent cx="3667125" cy="24408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300" cy="2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EBD6" w14:textId="79409BF9" w:rsidR="00384CD2" w:rsidRPr="00191BD9" w:rsidRDefault="00384CD2" w:rsidP="00191BD9">
      <w:pPr>
        <w:spacing w:before="120"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Катание на тюбинге — это один </w:t>
      </w:r>
      <w:r w:rsidR="00274BE0" w:rsidRPr="00191BD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из самых </w:t>
      </w:r>
      <w:r w:rsidR="009D7EF9" w:rsidRPr="00191BD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травмоопасных видов</w:t>
      </w:r>
      <w:r w:rsidRPr="00191BD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отдыха!!!</w:t>
      </w:r>
    </w:p>
    <w:p w14:paraId="12BE5A78" w14:textId="77777777" w:rsidR="00384CD2" w:rsidRPr="00191BD9" w:rsidRDefault="00384CD2" w:rsidP="00191BD9">
      <w:pPr>
        <w:spacing w:before="120" w:after="0" w:line="276" w:lineRule="auto"/>
        <w:ind w:left="60" w:right="60"/>
        <w:jc w:val="both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Возможная опасность:</w:t>
      </w:r>
    </w:p>
    <w:p w14:paraId="2BA16C76" w14:textId="42DC5B7E" w:rsidR="00384CD2" w:rsidRPr="00191BD9" w:rsidRDefault="00384CD2" w:rsidP="00191BD9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Тюбинги способны </w:t>
      </w:r>
      <w:r w:rsidR="00274BE0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большую скорость и закручиваться вокруг оси во время спуска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Pr="00191B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br/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только скорость движения возрастает, ватрушка становится довольно опасной: разгоняются ватрушки молниеносно,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14:paraId="6ACAAD8D" w14:textId="2E2DB766" w:rsidR="00384CD2" w:rsidRPr="00191BD9" w:rsidRDefault="00274BE0" w:rsidP="00191BD9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Тюбинги абсолютно не управляемые и не оборудованы тормозным устройством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! 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Летящий на высокой скорости, без возможности затормозить взрослый человек </w:t>
      </w:r>
      <w:proofErr w:type="spellStart"/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одобен</w:t>
      </w:r>
      <w:proofErr w:type="spellEnd"/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автомобилю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отк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завшими тормозами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14:paraId="7C70ED62" w14:textId="77777777" w:rsidR="00384CD2" w:rsidRPr="00191BD9" w:rsidRDefault="00384CD2" w:rsidP="00191BD9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тюбингах НЕЛЬЗЯ кататься с горок с трамплинами при приземлении ватрушка сильно пр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жинит, можно получить сильные травмы спины и шейного отдела позвоночника.</w:t>
      </w:r>
    </w:p>
    <w:p w14:paraId="134FCFDA" w14:textId="583E8E96" w:rsidR="00384CD2" w:rsidRPr="00191BD9" w:rsidRDefault="00274BE0" w:rsidP="00191BD9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Нельзя прикреплять тюбинги друг и другу веревкой, 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они могут перевернуться, 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веревке может застрять какая-либо часть тела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7E58C6C" w14:textId="2766149E" w:rsidR="00384CD2" w:rsidRPr="00191BD9" w:rsidRDefault="00274BE0" w:rsidP="00191BD9">
      <w:pPr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Опасно садиться на тюбинг вдвоем и более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из него можно вылететь.</w:t>
      </w:r>
    </w:p>
    <w:p w14:paraId="3C490E36" w14:textId="77777777" w:rsidR="00384CD2" w:rsidRPr="00191BD9" w:rsidRDefault="00384CD2" w:rsidP="00191BD9">
      <w:pPr>
        <w:spacing w:before="120" w:after="0" w:line="276" w:lineRule="auto"/>
        <w:ind w:left="60" w:right="60"/>
        <w:jc w:val="both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</w:pPr>
      <w:bookmarkStart w:id="0" w:name="_GoBack"/>
      <w:r w:rsidRPr="00191BD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Правила безопасности при катании на тюбинге</w:t>
      </w:r>
    </w:p>
    <w:bookmarkEnd w:id="0"/>
    <w:p w14:paraId="59B2F493" w14:textId="77777777" w:rsidR="00384CD2" w:rsidRPr="00191BD9" w:rsidRDefault="00384CD2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Кататься только на специально подготовленных трассах со снежной поверхностью.</w:t>
      </w:r>
    </w:p>
    <w:p w14:paraId="415D85C4" w14:textId="77777777" w:rsidR="00384CD2" w:rsidRPr="00191BD9" w:rsidRDefault="00384CD2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ревьями.</w:t>
      </w:r>
    </w:p>
    <w:p w14:paraId="3BE18C4A" w14:textId="77777777" w:rsidR="00384CD2" w:rsidRPr="00191BD9" w:rsidRDefault="00384CD2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кататься с горок с трамплинами при приземлении она сильно пружинит.</w:t>
      </w:r>
    </w:p>
    <w:p w14:paraId="56CFD5C9" w14:textId="77777777" w:rsidR="00384CD2" w:rsidRPr="00191BD9" w:rsidRDefault="00384CD2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 и здоровья.</w:t>
      </w:r>
    </w:p>
    <w:p w14:paraId="7E49773A" w14:textId="569E4456" w:rsidR="00384CD2" w:rsidRPr="00191BD9" w:rsidRDefault="00274BE0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Строго соблюдать дистанцию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между спусками по склону. 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Начинать движение на тюбинге сверху разрешается только тогда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предыдущий посетитель на тюбинге</w:t>
      </w:r>
      <w:r w:rsidR="009D7EF9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закончил пуск</w:t>
      </w:r>
      <w:r w:rsidR="00384CD2"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14:paraId="636FEBE5" w14:textId="77777777" w:rsidR="00384CD2" w:rsidRPr="00191BD9" w:rsidRDefault="00384CD2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Кататься на санках-ватрушках следует сидя. Не пытайтесь кататься на тюбинге стоя или прыгая, как на батуте.</w:t>
      </w:r>
    </w:p>
    <w:p w14:paraId="57B9ABE6" w14:textId="77777777" w:rsidR="00384CD2" w:rsidRPr="00191BD9" w:rsidRDefault="00384CD2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кататься на тюбинге вдвоем с ребёнком: невозможно контролировать ситуацию, когда одной рукой приходится держать ребёнка, а другой тюбинг.</w:t>
      </w:r>
    </w:p>
    <w:p w14:paraId="09046C20" w14:textId="77777777" w:rsidR="00384CD2" w:rsidRPr="00191BD9" w:rsidRDefault="00384CD2" w:rsidP="00191BD9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Никогда не привязывайте надувные санки к транспортным средствам.</w:t>
      </w:r>
    </w:p>
    <w:p w14:paraId="71D3AD31" w14:textId="167D4574" w:rsidR="00287D9B" w:rsidRPr="00191BD9" w:rsidRDefault="00287D9B" w:rsidP="00191BD9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5EDE2C62" w14:textId="2A09D320" w:rsidR="00274BE0" w:rsidRPr="00191BD9" w:rsidRDefault="00274BE0" w:rsidP="00191BD9">
      <w:pPr>
        <w:spacing w:before="120" w:after="0" w:line="276" w:lineRule="auto"/>
        <w:jc w:val="right"/>
        <w:rPr>
          <w:rFonts w:ascii="Times New Roman" w:hAnsi="Times New Roman" w:cs="Times New Roman"/>
          <w:lang w:val="en-US"/>
        </w:rPr>
      </w:pPr>
      <w:r w:rsidRPr="00191BD9">
        <w:rPr>
          <w:rFonts w:ascii="Times New Roman" w:hAnsi="Times New Roman" w:cs="Times New Roman"/>
        </w:rPr>
        <w:t xml:space="preserve">Отдел по обеспечению деятельности </w:t>
      </w:r>
      <w:proofErr w:type="spellStart"/>
      <w:r w:rsidRPr="00191BD9">
        <w:rPr>
          <w:rFonts w:ascii="Times New Roman" w:hAnsi="Times New Roman" w:cs="Times New Roman"/>
        </w:rPr>
        <w:t>КДНиЗП</w:t>
      </w:r>
      <w:proofErr w:type="spellEnd"/>
    </w:p>
    <w:sectPr w:rsidR="00274BE0" w:rsidRPr="00191BD9" w:rsidSect="00191BD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13B"/>
    <w:multiLevelType w:val="multilevel"/>
    <w:tmpl w:val="14D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A6278"/>
    <w:multiLevelType w:val="multilevel"/>
    <w:tmpl w:val="E66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D2"/>
    <w:rsid w:val="000E38EC"/>
    <w:rsid w:val="001473CD"/>
    <w:rsid w:val="00191BD9"/>
    <w:rsid w:val="00261976"/>
    <w:rsid w:val="00274BE0"/>
    <w:rsid w:val="00287D9B"/>
    <w:rsid w:val="00384CD2"/>
    <w:rsid w:val="003C2AF8"/>
    <w:rsid w:val="00770137"/>
    <w:rsid w:val="007A74AA"/>
    <w:rsid w:val="009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1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Вячеславовна</dc:creator>
  <cp:keywords/>
  <dc:description/>
  <cp:lastModifiedBy>Пользователь</cp:lastModifiedBy>
  <cp:revision>5</cp:revision>
  <dcterms:created xsi:type="dcterms:W3CDTF">2022-12-14T12:09:00Z</dcterms:created>
  <dcterms:modified xsi:type="dcterms:W3CDTF">2022-12-15T13:22:00Z</dcterms:modified>
</cp:coreProperties>
</file>